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E3" w:rsidRDefault="001209BD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</w:rPr>
        <w:t>201</w:t>
      </w:r>
      <w:r w:rsidR="00DB0424">
        <w:rPr>
          <w:b/>
          <w:sz w:val="44"/>
          <w:szCs w:val="44"/>
        </w:rPr>
        <w:t>9</w:t>
      </w:r>
      <w:r>
        <w:rPr>
          <w:rFonts w:hint="eastAsia"/>
          <w:b/>
          <w:sz w:val="44"/>
          <w:szCs w:val="44"/>
        </w:rPr>
        <w:t>年</w:t>
      </w:r>
      <w:r w:rsidR="00D731F3">
        <w:rPr>
          <w:rFonts w:hint="eastAsia"/>
          <w:b/>
          <w:sz w:val="44"/>
          <w:szCs w:val="44"/>
        </w:rPr>
        <w:t>上</w:t>
      </w:r>
      <w:proofErr w:type="gramStart"/>
      <w:r>
        <w:rPr>
          <w:rFonts w:hint="eastAsia"/>
          <w:b/>
          <w:sz w:val="44"/>
          <w:szCs w:val="44"/>
        </w:rPr>
        <w:t>学期</w:t>
      </w:r>
      <w:r w:rsidR="00DB0424">
        <w:rPr>
          <w:rFonts w:hint="eastAsia"/>
          <w:b/>
          <w:sz w:val="44"/>
          <w:szCs w:val="44"/>
        </w:rPr>
        <w:t>清考</w:t>
      </w:r>
      <w:r>
        <w:rPr>
          <w:rFonts w:hint="eastAsia"/>
          <w:b/>
          <w:sz w:val="44"/>
          <w:szCs w:val="44"/>
        </w:rPr>
        <w:t>考试</w:t>
      </w:r>
      <w:proofErr w:type="gramEnd"/>
      <w:r>
        <w:rPr>
          <w:rFonts w:hint="eastAsia"/>
          <w:b/>
          <w:sz w:val="44"/>
          <w:szCs w:val="44"/>
        </w:rPr>
        <w:t>的通知</w:t>
      </w:r>
    </w:p>
    <w:p w:rsidR="00933BE3" w:rsidRDefault="00933BE3">
      <w:pPr>
        <w:jc w:val="left"/>
        <w:rPr>
          <w:b/>
          <w:sz w:val="48"/>
          <w:szCs w:val="48"/>
        </w:rPr>
      </w:pPr>
    </w:p>
    <w:p w:rsidR="00933BE3" w:rsidRDefault="001209BD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各二级学院、</w:t>
      </w:r>
      <w:r>
        <w:rPr>
          <w:b/>
          <w:sz w:val="30"/>
          <w:szCs w:val="30"/>
        </w:rPr>
        <w:t>部</w:t>
      </w:r>
      <w:r w:rsidR="00F63208">
        <w:rPr>
          <w:rFonts w:hint="eastAsia"/>
          <w:b/>
          <w:sz w:val="30"/>
          <w:szCs w:val="30"/>
        </w:rPr>
        <w:t>及心理健康教育中心：</w:t>
      </w:r>
    </w:p>
    <w:p w:rsidR="00933BE3" w:rsidRDefault="007A2035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根据</w:t>
      </w:r>
      <w:r w:rsidR="001209BD">
        <w:rPr>
          <w:rFonts w:hint="eastAsia"/>
          <w:sz w:val="30"/>
          <w:szCs w:val="30"/>
        </w:rPr>
        <w:t>教学</w:t>
      </w:r>
      <w:r w:rsidR="00B261A4">
        <w:rPr>
          <w:rFonts w:hint="eastAsia"/>
          <w:sz w:val="30"/>
          <w:szCs w:val="30"/>
        </w:rPr>
        <w:t>工作</w:t>
      </w:r>
      <w:r w:rsidR="001209BD">
        <w:rPr>
          <w:rFonts w:hint="eastAsia"/>
          <w:sz w:val="30"/>
          <w:szCs w:val="30"/>
        </w:rPr>
        <w:t>安排，本</w:t>
      </w:r>
      <w:proofErr w:type="gramStart"/>
      <w:r w:rsidR="001209BD">
        <w:rPr>
          <w:rFonts w:hint="eastAsia"/>
          <w:sz w:val="30"/>
          <w:szCs w:val="30"/>
        </w:rPr>
        <w:t>学期</w:t>
      </w:r>
      <w:r w:rsidR="00DB0424">
        <w:rPr>
          <w:rFonts w:hint="eastAsia"/>
          <w:sz w:val="30"/>
          <w:szCs w:val="30"/>
        </w:rPr>
        <w:t>清考</w:t>
      </w:r>
      <w:r w:rsidR="001209BD">
        <w:rPr>
          <w:rFonts w:hint="eastAsia"/>
          <w:sz w:val="30"/>
          <w:szCs w:val="30"/>
        </w:rPr>
        <w:t>考试</w:t>
      </w:r>
      <w:proofErr w:type="gramEnd"/>
      <w:r w:rsidR="001209BD">
        <w:rPr>
          <w:rFonts w:hint="eastAsia"/>
          <w:sz w:val="30"/>
          <w:szCs w:val="30"/>
        </w:rPr>
        <w:t>将于</w:t>
      </w:r>
      <w:r w:rsidR="001209BD">
        <w:rPr>
          <w:rFonts w:hint="eastAsia"/>
          <w:sz w:val="30"/>
          <w:szCs w:val="30"/>
        </w:rPr>
        <w:t>201</w:t>
      </w:r>
      <w:r w:rsidR="00DB0424">
        <w:rPr>
          <w:sz w:val="30"/>
          <w:szCs w:val="30"/>
        </w:rPr>
        <w:t>9</w:t>
      </w:r>
      <w:r w:rsidR="001209BD">
        <w:rPr>
          <w:rFonts w:hint="eastAsia"/>
          <w:sz w:val="30"/>
          <w:szCs w:val="30"/>
        </w:rPr>
        <w:t>年</w:t>
      </w:r>
      <w:r w:rsidR="00D731F3">
        <w:rPr>
          <w:rFonts w:hint="eastAsia"/>
          <w:sz w:val="30"/>
          <w:szCs w:val="30"/>
        </w:rPr>
        <w:t>5</w:t>
      </w:r>
      <w:r w:rsidR="001209BD">
        <w:rPr>
          <w:rFonts w:hint="eastAsia"/>
          <w:sz w:val="30"/>
          <w:szCs w:val="30"/>
        </w:rPr>
        <w:t>月</w:t>
      </w:r>
      <w:r w:rsidR="00D822FD">
        <w:rPr>
          <w:rFonts w:hint="eastAsia"/>
          <w:sz w:val="30"/>
          <w:szCs w:val="30"/>
        </w:rPr>
        <w:t>4</w:t>
      </w:r>
      <w:r w:rsidR="00B261A4">
        <w:rPr>
          <w:rFonts w:hint="eastAsia"/>
          <w:sz w:val="30"/>
          <w:szCs w:val="30"/>
        </w:rPr>
        <w:t>（周六）</w:t>
      </w:r>
      <w:r w:rsidR="001209BD">
        <w:rPr>
          <w:rFonts w:hint="eastAsia"/>
          <w:sz w:val="30"/>
          <w:szCs w:val="30"/>
        </w:rPr>
        <w:t>进行。本次考试报名相关事宜见附件</w:t>
      </w:r>
      <w:r w:rsidR="001209BD">
        <w:rPr>
          <w:rFonts w:hint="eastAsia"/>
          <w:sz w:val="30"/>
          <w:szCs w:val="30"/>
        </w:rPr>
        <w:t>1</w:t>
      </w:r>
      <w:r w:rsidR="001209BD">
        <w:rPr>
          <w:rFonts w:hint="eastAsia"/>
          <w:sz w:val="30"/>
          <w:szCs w:val="30"/>
        </w:rPr>
        <w:t>和附件</w:t>
      </w:r>
      <w:r w:rsidR="001209BD">
        <w:rPr>
          <w:rFonts w:hint="eastAsia"/>
          <w:sz w:val="30"/>
          <w:szCs w:val="30"/>
        </w:rPr>
        <w:t>2</w:t>
      </w:r>
      <w:r w:rsidR="001209BD">
        <w:rPr>
          <w:rFonts w:hint="eastAsia"/>
          <w:sz w:val="30"/>
          <w:szCs w:val="30"/>
        </w:rPr>
        <w:t>。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关于</w:t>
      </w:r>
      <w:r>
        <w:rPr>
          <w:rFonts w:hint="eastAsia"/>
          <w:sz w:val="30"/>
          <w:szCs w:val="30"/>
        </w:rPr>
        <w:t>201</w:t>
      </w:r>
      <w:r w:rsidR="00DB0424">
        <w:rPr>
          <w:sz w:val="30"/>
          <w:szCs w:val="30"/>
        </w:rPr>
        <w:t>9</w:t>
      </w:r>
      <w:r>
        <w:rPr>
          <w:rFonts w:hint="eastAsia"/>
          <w:sz w:val="30"/>
          <w:szCs w:val="30"/>
        </w:rPr>
        <w:t>年</w:t>
      </w:r>
      <w:r w:rsidR="00D731F3">
        <w:rPr>
          <w:rFonts w:hint="eastAsia"/>
          <w:sz w:val="30"/>
          <w:szCs w:val="30"/>
        </w:rPr>
        <w:t>上</w:t>
      </w:r>
      <w:r>
        <w:rPr>
          <w:rFonts w:hint="eastAsia"/>
          <w:sz w:val="30"/>
          <w:szCs w:val="30"/>
        </w:rPr>
        <w:t>学期往届毕业生</w:t>
      </w:r>
      <w:r w:rsidR="00156937">
        <w:rPr>
          <w:rFonts w:hint="eastAsia"/>
          <w:sz w:val="30"/>
          <w:szCs w:val="30"/>
        </w:rPr>
        <w:t>及</w:t>
      </w:r>
      <w:r w:rsidR="00B261A4">
        <w:rPr>
          <w:rFonts w:hint="eastAsia"/>
          <w:sz w:val="30"/>
          <w:szCs w:val="30"/>
        </w:rPr>
        <w:t>应届</w:t>
      </w:r>
      <w:r w:rsidR="00156937">
        <w:rPr>
          <w:rFonts w:hint="eastAsia"/>
          <w:sz w:val="30"/>
          <w:szCs w:val="30"/>
        </w:rPr>
        <w:t>毕业</w:t>
      </w:r>
      <w:r w:rsidR="00B261A4">
        <w:rPr>
          <w:rFonts w:hint="eastAsia"/>
          <w:sz w:val="30"/>
          <w:szCs w:val="30"/>
        </w:rPr>
        <w:t>生（</w:t>
      </w:r>
      <w:r w:rsidR="00B261A4">
        <w:rPr>
          <w:rFonts w:hint="eastAsia"/>
          <w:sz w:val="30"/>
          <w:szCs w:val="30"/>
        </w:rPr>
        <w:t>201</w:t>
      </w:r>
      <w:r w:rsidR="00DB0424">
        <w:rPr>
          <w:sz w:val="30"/>
          <w:szCs w:val="30"/>
        </w:rPr>
        <w:t>6</w:t>
      </w:r>
      <w:r w:rsidR="00B261A4">
        <w:rPr>
          <w:rFonts w:hint="eastAsia"/>
          <w:sz w:val="30"/>
          <w:szCs w:val="30"/>
        </w:rPr>
        <w:t>级）</w:t>
      </w:r>
      <w:proofErr w:type="gramStart"/>
      <w:r w:rsidR="00DB0424">
        <w:rPr>
          <w:rFonts w:hint="eastAsia"/>
          <w:sz w:val="30"/>
          <w:szCs w:val="30"/>
        </w:rPr>
        <w:t>清考</w:t>
      </w:r>
      <w:r>
        <w:rPr>
          <w:rFonts w:hint="eastAsia"/>
          <w:sz w:val="30"/>
          <w:szCs w:val="30"/>
        </w:rPr>
        <w:t>考试</w:t>
      </w:r>
      <w:proofErr w:type="gramEnd"/>
      <w:r>
        <w:rPr>
          <w:rFonts w:hint="eastAsia"/>
          <w:sz w:val="30"/>
          <w:szCs w:val="30"/>
        </w:rPr>
        <w:t>的通知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在线</w:t>
      </w:r>
      <w:r w:rsidR="00156937">
        <w:rPr>
          <w:rFonts w:hint="eastAsia"/>
          <w:sz w:val="30"/>
          <w:szCs w:val="30"/>
        </w:rPr>
        <w:t>缴费</w:t>
      </w:r>
      <w:r w:rsidR="00B261A4">
        <w:rPr>
          <w:rFonts w:hint="eastAsia"/>
          <w:sz w:val="30"/>
          <w:szCs w:val="30"/>
        </w:rPr>
        <w:t>操作</w:t>
      </w:r>
      <w:r w:rsidR="00156937">
        <w:rPr>
          <w:rFonts w:hint="eastAsia"/>
          <w:sz w:val="30"/>
          <w:szCs w:val="30"/>
        </w:rPr>
        <w:t>指南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Pr="00D731F3" w:rsidRDefault="00933BE3">
      <w:pPr>
        <w:ind w:firstLine="600"/>
        <w:jc w:val="left"/>
        <w:rPr>
          <w:sz w:val="30"/>
          <w:szCs w:val="30"/>
        </w:rPr>
      </w:pP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pStyle w:val="1"/>
        <w:ind w:left="1320" w:firstLineChars="1450" w:firstLine="43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教务处</w:t>
      </w:r>
    </w:p>
    <w:p w:rsidR="00933BE3" w:rsidRDefault="001209BD" w:rsidP="00D731F3">
      <w:pPr>
        <w:pStyle w:val="1"/>
        <w:ind w:leftChars="629" w:left="1321" w:firstLineChars="1150" w:firstLine="34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201</w:t>
      </w:r>
      <w:r w:rsidR="00DB0424">
        <w:rPr>
          <w:rFonts w:ascii="宋体" w:hAnsi="宋体"/>
          <w:sz w:val="30"/>
          <w:szCs w:val="30"/>
        </w:rPr>
        <w:t>9</w:t>
      </w:r>
      <w:r>
        <w:rPr>
          <w:rFonts w:ascii="宋体" w:hAnsi="宋体"/>
          <w:sz w:val="30"/>
          <w:szCs w:val="30"/>
        </w:rPr>
        <w:t>年</w:t>
      </w:r>
      <w:r w:rsidR="00D731F3">
        <w:rPr>
          <w:rFonts w:ascii="宋体" w:hAnsi="宋体" w:hint="eastAsia"/>
          <w:sz w:val="30"/>
          <w:szCs w:val="30"/>
        </w:rPr>
        <w:t>3</w:t>
      </w:r>
      <w:r>
        <w:rPr>
          <w:rFonts w:ascii="宋体" w:hAnsi="宋体"/>
          <w:sz w:val="30"/>
          <w:szCs w:val="30"/>
        </w:rPr>
        <w:t>月</w:t>
      </w:r>
      <w:r w:rsidR="00D731F3">
        <w:rPr>
          <w:rFonts w:ascii="宋体" w:hAnsi="宋体" w:hint="eastAsia"/>
          <w:sz w:val="30"/>
          <w:szCs w:val="30"/>
        </w:rPr>
        <w:t>2</w:t>
      </w:r>
      <w:r w:rsidR="003D1999">
        <w:rPr>
          <w:rFonts w:ascii="宋体" w:hAnsi="宋体"/>
          <w:sz w:val="30"/>
          <w:szCs w:val="30"/>
        </w:rPr>
        <w:t>0</w:t>
      </w:r>
      <w:r>
        <w:rPr>
          <w:rFonts w:ascii="宋体" w:hAnsi="宋体"/>
          <w:sz w:val="30"/>
          <w:szCs w:val="30"/>
        </w:rPr>
        <w:t>日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cs="宋体" w:hint="eastAsia"/>
          <w:color w:val="333333"/>
          <w:kern w:val="0"/>
          <w:szCs w:val="21"/>
        </w:rPr>
        <w:t>：</w:t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关于201</w:t>
      </w:r>
      <w:r w:rsidR="00DB0424">
        <w:rPr>
          <w:rFonts w:ascii="宋体" w:hAnsi="宋体" w:cs="宋体"/>
          <w:b/>
          <w:color w:val="333333"/>
          <w:kern w:val="0"/>
          <w:sz w:val="36"/>
          <w:szCs w:val="36"/>
        </w:rPr>
        <w:t>9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年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上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学期往届毕业生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及</w:t>
      </w:r>
      <w:r w:rsidR="00B261A4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应届毕业生（201</w:t>
      </w:r>
      <w:r w:rsidR="00DB0424">
        <w:rPr>
          <w:rFonts w:ascii="宋体" w:hAnsi="宋体" w:cs="宋体"/>
          <w:b/>
          <w:color w:val="333333"/>
          <w:kern w:val="0"/>
          <w:sz w:val="36"/>
          <w:szCs w:val="36"/>
        </w:rPr>
        <w:t>6</w:t>
      </w:r>
      <w:r w:rsidR="00B261A4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级）</w:t>
      </w:r>
      <w:proofErr w:type="gramStart"/>
      <w:r w:rsidR="00DB0424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清考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考试</w:t>
      </w:r>
      <w:proofErr w:type="gramEnd"/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的通知</w:t>
      </w:r>
    </w:p>
    <w:p w:rsidR="00933BE3" w:rsidRDefault="001209BD">
      <w:pPr>
        <w:widowControl/>
        <w:shd w:val="clear" w:color="auto" w:fill="FFFFFF"/>
        <w:jc w:val="left"/>
        <w:rPr>
          <w:rFonts w:ascii="Calibri" w:hAnsi="Calibri" w:cs="宋体"/>
          <w:b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各二级学院、部</w:t>
      </w:r>
      <w:r w:rsidR="00F63208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及心理健康教育中心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52" w:firstLine="426"/>
        <w:jc w:val="left"/>
        <w:rPr>
          <w:rFonts w:ascii="Calibri" w:hAnsi="Calibri" w:cs="宋体"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color w:val="333333"/>
          <w:kern w:val="0"/>
          <w:sz w:val="28"/>
          <w:szCs w:val="28"/>
        </w:rPr>
        <w:t>根据教学计划的安排，现</w:t>
      </w:r>
      <w:r>
        <w:rPr>
          <w:rFonts w:ascii="Calibri" w:hAnsi="Calibri" w:cs="宋体"/>
          <w:color w:val="333333"/>
          <w:kern w:val="0"/>
          <w:sz w:val="28"/>
          <w:szCs w:val="28"/>
        </w:rPr>
        <w:t>就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组织我院201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上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学期往届</w:t>
      </w:r>
      <w:r>
        <w:rPr>
          <w:rFonts w:ascii="宋体" w:hAnsi="宋体" w:cs="宋体"/>
          <w:color w:val="333333"/>
          <w:kern w:val="0"/>
          <w:sz w:val="28"/>
          <w:szCs w:val="28"/>
        </w:rPr>
        <w:t>毕业生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-201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级）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及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应届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毕业生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（201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6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级）</w:t>
      </w:r>
      <w:proofErr w:type="gramStart"/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清考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</w:t>
      </w:r>
      <w:proofErr w:type="gramEnd"/>
      <w:r>
        <w:rPr>
          <w:rFonts w:ascii="宋体" w:hAnsi="宋体" w:cs="宋体" w:hint="eastAsia"/>
          <w:color w:val="333333"/>
          <w:kern w:val="0"/>
          <w:sz w:val="28"/>
          <w:szCs w:val="28"/>
        </w:rPr>
        <w:t>的有关事项通知如下</w:t>
      </w:r>
      <w:r>
        <w:rPr>
          <w:rFonts w:ascii="Calibri" w:hAnsi="Calibri" w:cs="宋体" w:hint="eastAsia"/>
          <w:color w:val="333333"/>
          <w:kern w:val="0"/>
          <w:sz w:val="28"/>
          <w:szCs w:val="28"/>
        </w:rPr>
        <w:t>：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一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7A2035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报名对象：</w:t>
      </w:r>
      <w:r w:rsidR="00D731F3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3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2014级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2015级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和2016级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学生</w:t>
      </w:r>
    </w:p>
    <w:p w:rsidR="008751C9" w:rsidRPr="00B261A4" w:rsidRDefault="008751C9" w:rsidP="00B261A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注：201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3</w:t>
      </w: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级</w:t>
      </w:r>
      <w:r w:rsidR="00A52EB7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和2015级</w:t>
      </w: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学生为最后一次换证补考（不包括毕业设计</w:t>
      </w:r>
      <w:r w:rsidR="00B261A4"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科目重修</w:t>
      </w:r>
      <w:r w:rsidRPr="00B261A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）</w:t>
      </w:r>
    </w:p>
    <w:p w:rsidR="00933BE3" w:rsidRDefault="00DB0424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及流程：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</w:t>
      </w:r>
      <w:proofErr w:type="gramStart"/>
      <w:r>
        <w:rPr>
          <w:rFonts w:ascii="宋体" w:hAnsi="宋体" w:cs="宋体"/>
          <w:color w:val="333333"/>
          <w:kern w:val="0"/>
          <w:sz w:val="28"/>
          <w:szCs w:val="28"/>
        </w:rPr>
        <w:t>选课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清考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proofErr w:type="gramEnd"/>
      <w:r>
        <w:rPr>
          <w:rFonts w:ascii="宋体" w:hAnsi="宋体" w:cs="宋体"/>
          <w:color w:val="333333"/>
          <w:kern w:val="0"/>
          <w:sz w:val="28"/>
          <w:szCs w:val="28"/>
        </w:rPr>
        <w:t>时间及流程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 w:rsidR="005E5A65">
        <w:rPr>
          <w:rFonts w:ascii="宋体" w:hAnsi="宋体" w:cs="宋体" w:hint="eastAsia"/>
          <w:color w:val="333333"/>
          <w:kern w:val="0"/>
          <w:sz w:val="28"/>
          <w:szCs w:val="28"/>
        </w:rPr>
        <w:t>登录教务管理系统进行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DB0424" w:rsidRPr="003D1999">
        <w:rPr>
          <w:rFonts w:ascii="宋体" w:hAnsi="宋体" w:cs="宋体"/>
          <w:b/>
          <w:color w:val="333333"/>
          <w:kern w:val="0"/>
          <w:sz w:val="28"/>
          <w:szCs w:val="28"/>
        </w:rPr>
        <w:t>时间为</w:t>
      </w:r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4月</w:t>
      </w:r>
      <w:bookmarkStart w:id="0" w:name="_GoBack"/>
      <w:bookmarkEnd w:id="0"/>
      <w:r w:rsidR="00DB0424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12日—14日</w:t>
      </w:r>
    </w:p>
    <w:p w:rsidR="008751C9" w:rsidRPr="008751C9" w:rsidRDefault="008751C9" w:rsidP="008751C9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933BE3" w:rsidRPr="007A2035" w:rsidRDefault="005E5A65" w:rsidP="007A2035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通过</w:t>
      </w:r>
      <w:r w:rsidR="00FA167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登录建行手机银行（缴费流程附后）完成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缴费。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2）网络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时间</w:t>
      </w:r>
      <w:r>
        <w:rPr>
          <w:rFonts w:ascii="宋体" w:hAnsi="宋体" w:cs="宋体"/>
          <w:color w:val="333333"/>
          <w:kern w:val="0"/>
          <w:sz w:val="28"/>
          <w:szCs w:val="28"/>
        </w:rPr>
        <w:t>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，直接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缴费</w:t>
      </w:r>
    </w:p>
    <w:p w:rsidR="005C1FE1" w:rsidRDefault="005C1FE1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lastRenderedPageBreak/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4C5483" w:rsidRPr="007A6C7A" w:rsidRDefault="005E5A65" w:rsidP="007A6C7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考生通过</w:t>
      </w:r>
      <w:r w:rsidR="00FA1674" w:rsidRPr="007A6C7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选择对应报名课程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（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上古代名剧鉴赏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上国际经济学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上旅游文化学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</w:t>
      </w:r>
      <w:r w:rsidR="00DB0424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9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上文化地理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共4门课程，考生任意选择）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完成在线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报名，报名后完成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缴费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即可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网上修课时间：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4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日-</w:t>
      </w:r>
      <w:r w:rsidR="00D731F3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</w:t>
      </w:r>
      <w:r w:rsidR="007A2035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5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参加重修的学生</w:t>
      </w:r>
      <w:r>
        <w:rPr>
          <w:rFonts w:ascii="宋体" w:hAnsi="宋体" w:cs="宋体"/>
          <w:color w:val="333333"/>
          <w:kern w:val="0"/>
          <w:sz w:val="28"/>
          <w:szCs w:val="28"/>
        </w:rPr>
        <w:t>务必在规定时间内完成课程的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学习及考试</w:t>
      </w:r>
      <w:r>
        <w:rPr>
          <w:rFonts w:ascii="宋体" w:hAnsi="宋体" w:cs="宋体"/>
          <w:color w:val="333333"/>
          <w:kern w:val="0"/>
          <w:sz w:val="28"/>
          <w:szCs w:val="28"/>
        </w:rPr>
        <w:t>，考试为在线考试。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二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重修考试时间：201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3D1999">
        <w:rPr>
          <w:rFonts w:ascii="宋体" w:hAnsi="宋体" w:cs="宋体" w:hint="eastAsia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三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考试地点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考试科目</w:t>
      </w:r>
      <w:r>
        <w:rPr>
          <w:rFonts w:ascii="宋体" w:hAnsi="宋体" w:cs="宋体"/>
          <w:color w:val="333333"/>
          <w:kern w:val="0"/>
          <w:sz w:val="28"/>
          <w:szCs w:val="28"/>
        </w:rPr>
        <w:t>、场次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>
        <w:rPr>
          <w:rFonts w:ascii="宋体" w:hAnsi="宋体" w:cs="宋体"/>
          <w:color w:val="333333"/>
          <w:kern w:val="0"/>
          <w:sz w:val="28"/>
          <w:szCs w:val="28"/>
        </w:rPr>
        <w:t>考场等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具体</w:t>
      </w:r>
      <w:r>
        <w:rPr>
          <w:rFonts w:ascii="宋体" w:hAnsi="宋体" w:cs="宋体"/>
          <w:color w:val="333333"/>
          <w:kern w:val="0"/>
          <w:sz w:val="28"/>
          <w:szCs w:val="28"/>
        </w:rPr>
        <w:t>安排见学院教务处网站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四、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其他事项</w:t>
      </w:r>
    </w:p>
    <w:p w:rsidR="00D731F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1、请各二级学院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认真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组织好往届毕业生的报名、缴费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工作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933BE3" w:rsidRDefault="001209BD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2、考试相关要求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必须做好考前各项准备工作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（如</w:t>
      </w:r>
      <w:r>
        <w:rPr>
          <w:rFonts w:ascii="宋体" w:hAnsi="宋体" w:cs="宋体"/>
          <w:color w:val="333333"/>
          <w:kern w:val="0"/>
          <w:sz w:val="28"/>
          <w:szCs w:val="28"/>
        </w:rPr>
        <w:t>证件、考试工具等），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凭</w:t>
      </w:r>
      <w:r w:rsidRPr="00340C7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身份证</w:t>
      </w:r>
      <w:r w:rsidR="00F27668">
        <w:rPr>
          <w:rFonts w:ascii="宋体" w:hAnsi="宋体" w:cs="宋体" w:hint="eastAsia"/>
          <w:color w:val="333333"/>
          <w:kern w:val="0"/>
          <w:sz w:val="28"/>
          <w:szCs w:val="28"/>
        </w:rPr>
        <w:t>或</w:t>
      </w:r>
      <w:r w:rsidR="00F27668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一卡</w:t>
      </w:r>
      <w:r w:rsidR="00F27668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通</w:t>
      </w:r>
      <w:r>
        <w:rPr>
          <w:rFonts w:ascii="宋体" w:hAnsi="宋体" w:cs="宋体"/>
          <w:color w:val="333333"/>
          <w:kern w:val="0"/>
          <w:sz w:val="28"/>
          <w:szCs w:val="28"/>
        </w:rPr>
        <w:t>参加考试，无证件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者一律不得参加考试。严禁</w:t>
      </w:r>
      <w:r>
        <w:rPr>
          <w:rFonts w:ascii="宋体" w:hAnsi="宋体" w:cs="宋体"/>
          <w:color w:val="333333"/>
          <w:kern w:val="0"/>
          <w:sz w:val="28"/>
          <w:szCs w:val="28"/>
        </w:rPr>
        <w:t>冒名顶替事件发生，一经发现，将严肃处理。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2）考生不得</w:t>
      </w:r>
      <w:r>
        <w:rPr>
          <w:rFonts w:ascii="宋体" w:hAnsi="宋体" w:cs="宋体"/>
          <w:color w:val="333333"/>
          <w:kern w:val="0"/>
          <w:sz w:val="28"/>
          <w:szCs w:val="28"/>
        </w:rPr>
        <w:t>携带手机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、IPAD</w:t>
      </w:r>
      <w:r>
        <w:rPr>
          <w:rFonts w:ascii="宋体" w:hAnsi="宋体" w:cs="宋体"/>
          <w:color w:val="333333"/>
          <w:kern w:val="0"/>
          <w:sz w:val="28"/>
          <w:szCs w:val="28"/>
        </w:rPr>
        <w:t>等电子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产品</w:t>
      </w:r>
      <w:r>
        <w:rPr>
          <w:rFonts w:ascii="宋体" w:hAnsi="宋体" w:cs="宋体"/>
          <w:color w:val="333333"/>
          <w:kern w:val="0"/>
          <w:sz w:val="28"/>
          <w:szCs w:val="28"/>
        </w:rPr>
        <w:t>进入考场，如有携带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rFonts w:ascii="宋体" w:hAnsi="宋体" w:cs="宋体"/>
          <w:color w:val="333333"/>
          <w:kern w:val="0"/>
          <w:sz w:val="28"/>
          <w:szCs w:val="28"/>
        </w:rPr>
        <w:t>请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将其</w:t>
      </w:r>
      <w:r>
        <w:rPr>
          <w:rFonts w:ascii="宋体" w:hAnsi="宋体" w:cs="宋体"/>
          <w:color w:val="333333"/>
          <w:kern w:val="0"/>
          <w:sz w:val="28"/>
          <w:szCs w:val="28"/>
        </w:rPr>
        <w:t>关机后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统一</w:t>
      </w:r>
      <w:r>
        <w:rPr>
          <w:rFonts w:ascii="宋体" w:hAnsi="宋体" w:cs="宋体"/>
          <w:color w:val="333333"/>
          <w:kern w:val="0"/>
          <w:sz w:val="28"/>
          <w:szCs w:val="28"/>
        </w:rPr>
        <w:t>放置到考场内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指定</w:t>
      </w:r>
      <w:r>
        <w:rPr>
          <w:rFonts w:ascii="宋体" w:hAnsi="宋体" w:cs="宋体"/>
          <w:color w:val="333333"/>
          <w:kern w:val="0"/>
          <w:sz w:val="28"/>
          <w:szCs w:val="28"/>
        </w:rPr>
        <w:t>位置。</w:t>
      </w:r>
    </w:p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C915DE" w:rsidRDefault="00C915DE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P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附件2：</w:t>
      </w:r>
    </w:p>
    <w:tbl>
      <w:tblPr>
        <w:tblW w:w="10908" w:type="dxa"/>
        <w:tblInd w:w="-1292" w:type="dxa"/>
        <w:tblLook w:val="00A0" w:firstRow="1" w:lastRow="0" w:firstColumn="1" w:lastColumn="0" w:noHBand="0" w:noVBand="0"/>
      </w:tblPr>
      <w:tblGrid>
        <w:gridCol w:w="3631"/>
        <w:gridCol w:w="3628"/>
        <w:gridCol w:w="3666"/>
      </w:tblGrid>
      <w:tr w:rsidR="005C1FE1" w:rsidRPr="006D0375" w:rsidTr="005C1FE1">
        <w:trPr>
          <w:trHeight w:val="709"/>
        </w:trPr>
        <w:tc>
          <w:tcPr>
            <w:tcW w:w="10908" w:type="dxa"/>
            <w:gridSpan w:val="3"/>
          </w:tcPr>
          <w:p w:rsidR="005C1FE1" w:rsidRPr="006D0375" w:rsidRDefault="00B261A4" w:rsidP="00BA3C7C">
            <w:pPr>
              <w:jc w:val="center"/>
              <w:rPr>
                <w:b/>
                <w:bCs/>
                <w:noProof/>
                <w:sz w:val="84"/>
                <w:szCs w:val="84"/>
              </w:rPr>
            </w:pP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在线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缴费</w:t>
            </w: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操作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指南</w:t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414DC0E7" wp14:editId="5EEE471E">
                  <wp:extent cx="2168755" cy="3848100"/>
                  <wp:effectExtent l="0" t="0" r="0" b="0"/>
                  <wp:docPr id="1" name="图片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47" cy="3850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62B24A2" wp14:editId="702959C7">
                  <wp:extent cx="2166986" cy="3848100"/>
                  <wp:effectExtent l="0" t="0" r="0" b="0"/>
                  <wp:docPr id="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6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7D661BF4" wp14:editId="514B58CD">
                  <wp:extent cx="2156258" cy="3829050"/>
                  <wp:effectExtent l="0" t="0" r="0" b="0"/>
                  <wp:docPr id="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807" cy="38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lastRenderedPageBreak/>
              <w:drawing>
                <wp:inline distT="0" distB="0" distL="0" distR="0" wp14:anchorId="529A7F5F" wp14:editId="0C15439F">
                  <wp:extent cx="2143125" cy="3805729"/>
                  <wp:effectExtent l="0" t="0" r="0" b="0"/>
                  <wp:docPr id="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3805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26CFD1A7" wp14:editId="0DAAB190">
                  <wp:extent cx="2156258" cy="3829050"/>
                  <wp:effectExtent l="0" t="0" r="0" b="0"/>
                  <wp:docPr id="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59" cy="383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 wp14:anchorId="686A9623" wp14:editId="5C0E98BA">
                  <wp:extent cx="2143125" cy="3810000"/>
                  <wp:effectExtent l="0" t="0" r="0" b="0"/>
                  <wp:docPr id="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09" cy="3812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6912DA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05F382" wp14:editId="7A5B973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90805</wp:posOffset>
                  </wp:positionV>
                  <wp:extent cx="2124075" cy="3771900"/>
                  <wp:effectExtent l="19050" t="0" r="9525" b="0"/>
                  <wp:wrapNone/>
                  <wp:docPr id="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Default="006912DA" w:rsidP="006912DA"/>
          <w:p w:rsidR="005C1FE1" w:rsidRPr="008E3437" w:rsidRDefault="006912DA" w:rsidP="003D1999">
            <w:pPr>
              <w:rPr>
                <w:b/>
                <w:color w:val="C00000"/>
                <w:sz w:val="28"/>
                <w:szCs w:val="28"/>
              </w:rPr>
            </w:pPr>
            <w:r w:rsidRPr="008E3437">
              <w:rPr>
                <w:rFonts w:ascii="宋体" w:hAnsi="宋体" w:hint="eastAsia"/>
                <w:b/>
                <w:color w:val="C00000"/>
                <w:sz w:val="28"/>
                <w:szCs w:val="28"/>
              </w:rPr>
              <w:t>⑧公选课报名，请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输入</w:t>
            </w:r>
            <w:r w:rsidR="003D1999">
              <w:rPr>
                <w:rFonts w:hint="eastAsia"/>
                <w:b/>
                <w:color w:val="C00000"/>
                <w:sz w:val="28"/>
                <w:szCs w:val="28"/>
              </w:rPr>
              <w:t>身份证</w:t>
            </w:r>
            <w:r w:rsidR="003D1999">
              <w:rPr>
                <w:b/>
                <w:color w:val="C00000"/>
                <w:sz w:val="28"/>
                <w:szCs w:val="28"/>
              </w:rPr>
              <w:t>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点击“查询”</w:t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C43241" wp14:editId="4FC8C067">
                  <wp:extent cx="2105025" cy="37528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A129F" wp14:editId="42F94A7C">
                  <wp:extent cx="2124075" cy="3857625"/>
                  <wp:effectExtent l="0" t="0" r="0" b="0"/>
                  <wp:docPr id="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AB4006" wp14:editId="74C4233B">
                  <wp:extent cx="2124075" cy="3771900"/>
                  <wp:effectExtent l="19050" t="0" r="9525" b="0"/>
                  <wp:docPr id="1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8894C8" wp14:editId="49C08A5B">
                  <wp:extent cx="2124075" cy="3771900"/>
                  <wp:effectExtent l="19050" t="0" r="9525" b="0"/>
                  <wp:docPr id="1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88ACC2" wp14:editId="6858774D">
                  <wp:extent cx="2162175" cy="3838575"/>
                  <wp:effectExtent l="19050" t="0" r="952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sectPr w:rsidR="005C1FE1" w:rsidSect="00027BAD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3A" w:rsidRDefault="00E1663A">
      <w:r>
        <w:separator/>
      </w:r>
    </w:p>
  </w:endnote>
  <w:endnote w:type="continuationSeparator" w:id="0">
    <w:p w:rsidR="00E1663A" w:rsidRDefault="00E1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3A" w:rsidRDefault="00E1663A">
      <w:r>
        <w:separator/>
      </w:r>
    </w:p>
  </w:footnote>
  <w:footnote w:type="continuationSeparator" w:id="0">
    <w:p w:rsidR="00E1663A" w:rsidRDefault="00E16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3" w:rsidRDefault="00933BE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7D0E"/>
    <w:multiLevelType w:val="multilevel"/>
    <w:tmpl w:val="232F7D0E"/>
    <w:lvl w:ilvl="0">
      <w:start w:val="1"/>
      <w:numFmt w:val="decimal"/>
      <w:lvlText w:val="%1、"/>
      <w:lvlJc w:val="left"/>
      <w:pPr>
        <w:ind w:left="204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83"/>
    <w:rsid w:val="00024512"/>
    <w:rsid w:val="00027BAD"/>
    <w:rsid w:val="00042847"/>
    <w:rsid w:val="00046945"/>
    <w:rsid w:val="0004764D"/>
    <w:rsid w:val="00054242"/>
    <w:rsid w:val="000923B1"/>
    <w:rsid w:val="000C46CF"/>
    <w:rsid w:val="000E645F"/>
    <w:rsid w:val="000F3465"/>
    <w:rsid w:val="001209BD"/>
    <w:rsid w:val="00156937"/>
    <w:rsid w:val="00164EDE"/>
    <w:rsid w:val="001700FA"/>
    <w:rsid w:val="001813D2"/>
    <w:rsid w:val="001979E6"/>
    <w:rsid w:val="001B41CB"/>
    <w:rsid w:val="001D3361"/>
    <w:rsid w:val="001E7CD4"/>
    <w:rsid w:val="001F17B2"/>
    <w:rsid w:val="001F2E2A"/>
    <w:rsid w:val="00273142"/>
    <w:rsid w:val="002D384C"/>
    <w:rsid w:val="002D72EA"/>
    <w:rsid w:val="002E0752"/>
    <w:rsid w:val="002F131E"/>
    <w:rsid w:val="00313F60"/>
    <w:rsid w:val="0033787C"/>
    <w:rsid w:val="00340C74"/>
    <w:rsid w:val="00342E4F"/>
    <w:rsid w:val="00376534"/>
    <w:rsid w:val="00377E08"/>
    <w:rsid w:val="003915D9"/>
    <w:rsid w:val="003D08C5"/>
    <w:rsid w:val="003D1999"/>
    <w:rsid w:val="003D19A5"/>
    <w:rsid w:val="003E52CD"/>
    <w:rsid w:val="003E5962"/>
    <w:rsid w:val="003E6E29"/>
    <w:rsid w:val="003F6EFE"/>
    <w:rsid w:val="0044617D"/>
    <w:rsid w:val="00463044"/>
    <w:rsid w:val="00470800"/>
    <w:rsid w:val="004A423A"/>
    <w:rsid w:val="004B57B9"/>
    <w:rsid w:val="004C5483"/>
    <w:rsid w:val="00532EF7"/>
    <w:rsid w:val="00563DE0"/>
    <w:rsid w:val="005A1F07"/>
    <w:rsid w:val="005A5661"/>
    <w:rsid w:val="005C1FE1"/>
    <w:rsid w:val="005C2B94"/>
    <w:rsid w:val="005D39D5"/>
    <w:rsid w:val="005D5208"/>
    <w:rsid w:val="005E5A65"/>
    <w:rsid w:val="00650110"/>
    <w:rsid w:val="00667CA9"/>
    <w:rsid w:val="006912DA"/>
    <w:rsid w:val="006F607C"/>
    <w:rsid w:val="00770E90"/>
    <w:rsid w:val="00796C94"/>
    <w:rsid w:val="007A2035"/>
    <w:rsid w:val="007A6C7A"/>
    <w:rsid w:val="007C0583"/>
    <w:rsid w:val="007D5CFA"/>
    <w:rsid w:val="00830C8D"/>
    <w:rsid w:val="00830FC8"/>
    <w:rsid w:val="0085686D"/>
    <w:rsid w:val="008741DA"/>
    <w:rsid w:val="008751C9"/>
    <w:rsid w:val="0088082F"/>
    <w:rsid w:val="008A0769"/>
    <w:rsid w:val="008B785B"/>
    <w:rsid w:val="008E3437"/>
    <w:rsid w:val="00923F2F"/>
    <w:rsid w:val="009328BB"/>
    <w:rsid w:val="00932AEC"/>
    <w:rsid w:val="00933BE3"/>
    <w:rsid w:val="009549D1"/>
    <w:rsid w:val="009711E8"/>
    <w:rsid w:val="00977E6E"/>
    <w:rsid w:val="00991952"/>
    <w:rsid w:val="009A02D4"/>
    <w:rsid w:val="009C0BCA"/>
    <w:rsid w:val="009C666C"/>
    <w:rsid w:val="009C79C3"/>
    <w:rsid w:val="009D1638"/>
    <w:rsid w:val="009F1F68"/>
    <w:rsid w:val="00A33DFF"/>
    <w:rsid w:val="00A51266"/>
    <w:rsid w:val="00A52EB7"/>
    <w:rsid w:val="00A74828"/>
    <w:rsid w:val="00A9231E"/>
    <w:rsid w:val="00AA361C"/>
    <w:rsid w:val="00AE24D9"/>
    <w:rsid w:val="00B22826"/>
    <w:rsid w:val="00B261A4"/>
    <w:rsid w:val="00B932F8"/>
    <w:rsid w:val="00B97ACE"/>
    <w:rsid w:val="00BD15D3"/>
    <w:rsid w:val="00C0740B"/>
    <w:rsid w:val="00C915DE"/>
    <w:rsid w:val="00C92108"/>
    <w:rsid w:val="00C924B8"/>
    <w:rsid w:val="00CC5323"/>
    <w:rsid w:val="00CF7896"/>
    <w:rsid w:val="00D00FAA"/>
    <w:rsid w:val="00D72809"/>
    <w:rsid w:val="00D731F3"/>
    <w:rsid w:val="00D822FD"/>
    <w:rsid w:val="00DB0424"/>
    <w:rsid w:val="00DB796C"/>
    <w:rsid w:val="00E13D2D"/>
    <w:rsid w:val="00E1663A"/>
    <w:rsid w:val="00ED0CEB"/>
    <w:rsid w:val="00EE2FA5"/>
    <w:rsid w:val="00EF3ED3"/>
    <w:rsid w:val="00F27668"/>
    <w:rsid w:val="00F63208"/>
    <w:rsid w:val="00FA1674"/>
    <w:rsid w:val="00FB1B96"/>
    <w:rsid w:val="00FC02EF"/>
    <w:rsid w:val="00FC1EF9"/>
    <w:rsid w:val="0C526D7B"/>
    <w:rsid w:val="2C1B4A16"/>
    <w:rsid w:val="5BF4760C"/>
    <w:rsid w:val="70456B4D"/>
    <w:rsid w:val="7B77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708DAA-1B5C-4516-8C37-9949C150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unhideWhenUsed/>
    <w:rPr>
      <w:sz w:val="18"/>
      <w:szCs w:val="18"/>
    </w:rPr>
  </w:style>
  <w:style w:type="paragraph" w:styleId="a5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Pr>
      <w:color w:val="800080" w:themeColor="followedHyperlink"/>
      <w:u w:val="single"/>
    </w:rPr>
  </w:style>
  <w:style w:type="character" w:styleId="a8">
    <w:name w:val="Hyperlink"/>
    <w:basedOn w:val="a0"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495A62-9407-4A56-AFBA-C04E31CD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159</Words>
  <Characters>909</Characters>
  <Application>Microsoft Office Word</Application>
  <DocSecurity>0</DocSecurity>
  <Lines>7</Lines>
  <Paragraphs>2</Paragraphs>
  <ScaleCrop>false</ScaleCrop>
  <Company>cx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罗军</dc:creator>
  <cp:lastModifiedBy>User</cp:lastModifiedBy>
  <cp:revision>6</cp:revision>
  <cp:lastPrinted>2015-09-10T07:39:00Z</cp:lastPrinted>
  <dcterms:created xsi:type="dcterms:W3CDTF">2019-03-18T01:21:00Z</dcterms:created>
  <dcterms:modified xsi:type="dcterms:W3CDTF">2019-03-21T00:48:00Z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